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" w:history="1">
        <w:r>
          <w:rPr>
            <w:rFonts w:ascii="Arial" w:hAnsi="Arial" w:eastAsia="Arial" w:cs="Arial"/>
            <w:color w:val="155CAA"/>
            <w:u w:val="single"/>
          </w:rPr>
          <w:t xml:space="preserve">1 401783 2025 RIB Uitvoeringsprogramma GRP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0" w:history="1">
        <w:r>
          <w:rPr>
            <w:rFonts w:ascii="Arial" w:hAnsi="Arial" w:eastAsia="Arial" w:cs="Arial"/>
            <w:color w:val="155CAA"/>
            <w:u w:val="single"/>
          </w:rPr>
          <w:t xml:space="preserve">2 401792 2025 RIB Vaststellen ontwerp TAM-omgevingsplan Hoofdstuk 22D Stalbergweg 131-135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8" w:history="1">
        <w:r>
          <w:rPr>
            <w:rFonts w:ascii="Arial" w:hAnsi="Arial" w:eastAsia="Arial" w:cs="Arial"/>
            <w:color w:val="155CAA"/>
            <w:u w:val="single"/>
          </w:rPr>
          <w:t xml:space="preserve">3 439122 2025 RIB Impact educatietrajecten Noord-Limburg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6" w:history="1">
        <w:r>
          <w:rPr>
            <w:rFonts w:ascii="Arial" w:hAnsi="Arial" w:eastAsia="Arial" w:cs="Arial"/>
            <w:color w:val="155CAA"/>
            <w:u w:val="single"/>
          </w:rPr>
          <w:t xml:space="preserve">4 446401 2025 RIB Ontwikkelingen Vierwaarden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5" w:history="1">
        <w:r>
          <w:rPr>
            <w:rFonts w:ascii="Arial" w:hAnsi="Arial" w:eastAsia="Arial" w:cs="Arial"/>
            <w:color w:val="155CAA"/>
            <w:u w:val="single"/>
          </w:rPr>
          <w:t xml:space="preserve">5 372569 2025 Uitvoeringsagenda Nieuw Gebruik 2025-2031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3" w:history="1">
        <w:r>
          <w:rPr>
            <w:rFonts w:ascii="Arial" w:hAnsi="Arial" w:eastAsia="Arial" w:cs="Arial"/>
            <w:color w:val="155CAA"/>
            <w:u w:val="single"/>
          </w:rPr>
          <w:t xml:space="preserve">6 438940 2025 RIB Woo-verzoek Daklozenopvang Bakkersstraat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1" w:history="1">
        <w:r>
          <w:rPr>
            <w:rFonts w:ascii="Arial" w:hAnsi="Arial" w:eastAsia="Arial" w:cs="Arial"/>
            <w:color w:val="155CAA"/>
            <w:u w:val="single"/>
          </w:rPr>
          <w:t xml:space="preserve">7 427744 2025 RIB 213a onderzoek Omgevingswet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9" w:history="1">
        <w:r>
          <w:rPr>
            <w:rFonts w:ascii="Arial" w:hAnsi="Arial" w:eastAsia="Arial" w:cs="Arial"/>
            <w:color w:val="155CAA"/>
            <w:u w:val="single"/>
          </w:rPr>
          <w:t xml:space="preserve">8 430923 2025 RIB afval voorjaar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7" w:history="1">
        <w:r>
          <w:rPr>
            <w:rFonts w:ascii="Arial" w:hAnsi="Arial" w:eastAsia="Arial" w:cs="Arial"/>
            <w:color w:val="155CAA"/>
            <w:u w:val="single"/>
          </w:rPr>
          <w:t xml:space="preserve">9 347116 2025 RIB Toezegging informatie ophogen onderhoudsniveau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5" w:history="1">
        <w:r>
          <w:rPr>
            <w:rFonts w:ascii="Arial" w:hAnsi="Arial" w:eastAsia="Arial" w:cs="Arial"/>
            <w:color w:val="155CAA"/>
            <w:u w:val="single"/>
          </w:rPr>
          <w:t xml:space="preserve">10 382536 2025 RIB Uitkomsten onderzoek grootstedelijk filmtheater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6" w:history="1">
        <w:r>
          <w:rPr>
            <w:rFonts w:ascii="Arial" w:hAnsi="Arial" w:eastAsia="Arial" w:cs="Arial"/>
            <w:color w:val="155CAA"/>
            <w:u w:val="single"/>
          </w:rPr>
          <w:t xml:space="preserve">11 391391 2025 RIB Kennisnemen van arrest gerechtshof 's-Hertogenbosch inzake Etriplus B.V.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4" w:history="1">
        <w:r>
          <w:rPr>
            <w:rFonts w:ascii="Arial" w:hAnsi="Arial" w:eastAsia="Arial" w:cs="Arial"/>
            <w:color w:val="155CAA"/>
            <w:u w:val="single"/>
          </w:rPr>
          <w:t xml:space="preserve">12 400559 2025 RIB Afronding amendement abri's Omnibuzz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2" w:history="1">
        <w:r>
          <w:rPr>
            <w:rFonts w:ascii="Arial" w:hAnsi="Arial" w:eastAsia="Arial" w:cs="Arial"/>
            <w:color w:val="155CAA"/>
            <w:u w:val="single"/>
          </w:rPr>
          <w:t xml:space="preserve">13 424153 2025 RIB Uitvoeringsprogramma 2025 Koers Gemeenschapsaccommodaties Venlo 2023-2033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0" w:history="1">
        <w:r>
          <w:rPr>
            <w:rFonts w:ascii="Arial" w:hAnsi="Arial" w:eastAsia="Arial" w:cs="Arial"/>
            <w:color w:val="155CAA"/>
            <w:u w:val="single"/>
          </w:rPr>
          <w:t xml:space="preserve">14 437875 2025 RIB Voortgang AZC in Klooster Bethanië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7" w:history="1">
        <w:r>
          <w:rPr>
            <w:rFonts w:ascii="Arial" w:hAnsi="Arial" w:eastAsia="Arial" w:cs="Arial"/>
            <w:color w:val="155CAA"/>
            <w:u w:val="single"/>
          </w:rPr>
          <w:t xml:space="preserve">15 320335 2025 RIB Vervroegde verwijdering Retourstations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0" w:history="1">
        <w:r>
          <w:rPr>
            <w:rFonts w:ascii="Arial" w:hAnsi="Arial" w:eastAsia="Arial" w:cs="Arial"/>
            <w:color w:val="155CAA"/>
            <w:u w:val="single"/>
          </w:rPr>
          <w:t xml:space="preserve">16 439212 2025 RIB Motie Meer taken? Dan ook meer knaken! En stand van zaken financiële verhoudingen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6" w:history="1">
        <w:r>
          <w:rPr>
            <w:rFonts w:ascii="Arial" w:hAnsi="Arial" w:eastAsia="Arial" w:cs="Arial"/>
            <w:color w:val="155CAA"/>
            <w:u w:val="single"/>
          </w:rPr>
          <w:t xml:space="preserve">17 428470 2025 RIB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4" w:history="1">
        <w:r>
          <w:rPr>
            <w:rFonts w:ascii="Arial" w:hAnsi="Arial" w:eastAsia="Arial" w:cs="Arial"/>
            <w:color w:val="155CAA"/>
            <w:u w:val="single"/>
          </w:rPr>
          <w:t xml:space="preserve">18 308101 2025 RIB Verkoop gemeentelijk vastgoed Q4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2" w:history="1">
        <w:r>
          <w:rPr>
            <w:rFonts w:ascii="Arial" w:hAnsi="Arial" w:eastAsia="Arial" w:cs="Arial"/>
            <w:color w:val="155CAA"/>
            <w:u w:val="single"/>
          </w:rPr>
          <w:t xml:space="preserve">19 407154 2025 RIB Aanbieding adviesrapport en informeren over de hervorming van de arbeidsmarktinfrastructuur Noord-Limburg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5" w:history="1">
        <w:r>
          <w:rPr>
            <w:rFonts w:ascii="Arial" w:hAnsi="Arial" w:eastAsia="Arial" w:cs="Arial"/>
            <w:color w:val="155CAA"/>
            <w:u w:val="single"/>
          </w:rPr>
          <w:t xml:space="preserve">20 409249 2025 RIB Regionaal transformatieplan Noord- en Midden-Limburg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3" w:history="1">
        <w:r>
          <w:rPr>
            <w:rFonts w:ascii="Arial" w:hAnsi="Arial" w:eastAsia="Arial" w:cs="Arial"/>
            <w:color w:val="155CAA"/>
            <w:u w:val="single"/>
          </w:rPr>
          <w:t xml:space="preserve">21 433971 2025 RIB Dal Vrij Limburg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5" w:history="1">
        <w:r>
          <w:rPr>
            <w:rFonts w:ascii="Arial" w:hAnsi="Arial" w:eastAsia="Arial" w:cs="Arial"/>
            <w:color w:val="155CAA"/>
            <w:u w:val="single"/>
          </w:rPr>
          <w:t xml:space="preserve">22 433860 2025 RIB Samenstelling adviesraad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"/>
      <w:r w:rsidRPr="00A448AC">
        <w:rPr>
          <w:rFonts w:ascii="Arial" w:hAnsi="Arial" w:cs="Arial"/>
          <w:b/>
          <w:bCs/>
          <w:color w:val="303F4C"/>
          <w:lang w:val="en-US"/>
        </w:rPr>
        <w:t>401783 2025 RIB Uitvoeringsprogramma GRP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401783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RIB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1.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2. Stand van zaken uitvoeringsprogrammas GRP 2022-2024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3. Nadere toelichting kernboodschap RIB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0"/>
      <w:r w:rsidRPr="00A448AC">
        <w:rPr>
          <w:rFonts w:ascii="Arial" w:hAnsi="Arial" w:cs="Arial"/>
          <w:b/>
          <w:bCs/>
          <w:color w:val="303F4C"/>
          <w:lang w:val="en-US"/>
        </w:rPr>
        <w:t>401792 2025 RIB Vaststellen ontwerp TAM-omgevingsplan Hoofdstuk 22D Stalbergweg 131-135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401792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RIB Vaststellen ontwerp TAM-omgevingsplan Hoofdstuk 22D Stalbergweg 131-135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1. Ontwerp TAM-omgevingsplan Hoofdstuk 22D Stalbergweg 131-135 Venlo,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2. Ontwerp TAM-omgevingsplan Hoofdstuk 22D Stalbergweg 131-135 Venlo,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3. Ontwerp TAM-omgevingsplan Hoofdstuk 22D Stalbergweg 131-135 Venlo,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4. Ontwerp TAM-omgevingsplan Hoofdstuk 22D Stalbergweg 131-135 Venlo, bijlagen bij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5. Ontwerp TAM-omgevingsplan Hoofdstuk 22D Stalbergweg 131-135 Venlo, bijlagen bij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8"/>
      <w:r w:rsidRPr="00A448AC">
        <w:rPr>
          <w:rFonts w:ascii="Arial" w:hAnsi="Arial" w:cs="Arial"/>
          <w:b/>
          <w:bCs/>
          <w:color w:val="303F4C"/>
          <w:lang w:val="en-US"/>
        </w:rPr>
        <w:t>439122 2025 RIB Impact educatietrajecten Noord-Limburg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439122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RIB Impact educatietrajecten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Bijlage 1. Impact educatietrajecten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Bijlage 2. Rendement trajecten volwasseneneducatie voor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6"/>
      <w:r w:rsidRPr="00A448AC">
        <w:rPr>
          <w:rFonts w:ascii="Arial" w:hAnsi="Arial" w:cs="Arial"/>
          <w:b/>
          <w:bCs/>
          <w:color w:val="303F4C"/>
          <w:lang w:val="en-US"/>
        </w:rPr>
        <w:t>446401 2025 RIB Ontwikkelingen Vierwaarden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446401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446401 2025 RIB Ontwikkelingen Vierwaarden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5"/>
      <w:r w:rsidRPr="00A448AC">
        <w:rPr>
          <w:rFonts w:ascii="Arial" w:hAnsi="Arial" w:cs="Arial"/>
          <w:b/>
          <w:bCs/>
          <w:color w:val="303F4C"/>
          <w:lang w:val="en-US"/>
        </w:rPr>
        <w:t>372569 2025 Uitvoeringsagenda Nieuw Gebruik 2025-2031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372569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Uitvoeringsagenda Nieuw Gebruik 2025-2031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RIB Biijlage 1. Uitvoeringsagenda Nieuw Gebruik 2025-2031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RIB Bijlage 2. Infographic Uitvoeringsagenda Nieuw 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3"/>
      <w:r w:rsidRPr="00A448AC">
        <w:rPr>
          <w:rFonts w:ascii="Arial" w:hAnsi="Arial" w:cs="Arial"/>
          <w:b/>
          <w:bCs/>
          <w:color w:val="303F4C"/>
          <w:lang w:val="en-US"/>
        </w:rPr>
        <w:t>438940 2025 RIB Woo-verzoek Daklozenopvang Bakkersstraat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438940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438940 2025 RIB Woo-verzoek Daklozenopvang Bakkersstraat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438940 2025 RIB Bijlage 1. Openbaar te maken documentatie m.b.t. de alternatieve locaties tijdelijke maatschappelijke opvang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1"/>
      <w:r w:rsidRPr="00A448AC">
        <w:rPr>
          <w:rFonts w:ascii="Arial" w:hAnsi="Arial" w:cs="Arial"/>
          <w:b/>
          <w:bCs/>
          <w:color w:val="303F4C"/>
          <w:lang w:val="en-US"/>
        </w:rPr>
        <w:t>427744 2025 RIB 213a onderzoek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427744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213a onderzoek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1. Rapport 213a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2. Plan van verbetering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9"/>
      <w:r w:rsidRPr="00A448AC">
        <w:rPr>
          <w:rFonts w:ascii="Arial" w:hAnsi="Arial" w:cs="Arial"/>
          <w:b/>
          <w:bCs/>
          <w:color w:val="303F4C"/>
          <w:lang w:val="en-US"/>
        </w:rPr>
        <w:t>430923 2025 RIB afval voorjaar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430923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430923 2025 RIB afval voorjaar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7"/>
      <w:r w:rsidRPr="00A448AC">
        <w:rPr>
          <w:rFonts w:ascii="Arial" w:hAnsi="Arial" w:cs="Arial"/>
          <w:b/>
          <w:bCs/>
          <w:color w:val="303F4C"/>
          <w:lang w:val="en-US"/>
        </w:rPr>
        <w:t>347116 2025 RIB Toezegging informatie ophogen onderhoudsniveau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347116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347116 2025 RIB Toezegging informatie ophogen onderhoudsniveau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5"/>
      <w:r w:rsidRPr="00A448AC">
        <w:rPr>
          <w:rFonts w:ascii="Arial" w:hAnsi="Arial" w:cs="Arial"/>
          <w:b/>
          <w:bCs/>
          <w:color w:val="303F4C"/>
          <w:lang w:val="en-US"/>
        </w:rPr>
        <w:t>382536 2025 RIB Uitkomsten onderzoek grootstedelijk filmtheater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382536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382536 2025 RIB Uitkomsten onderzoek grootstedelijk filmtheater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382536 RIB Bijlage 1. Rapport Onderzoek grootstedelijk filmtheater Venlo - De Nieuwe Scene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6"/>
      <w:r w:rsidRPr="00A448AC">
        <w:rPr>
          <w:rFonts w:ascii="Arial" w:hAnsi="Arial" w:cs="Arial"/>
          <w:b/>
          <w:bCs/>
          <w:color w:val="303F4C"/>
          <w:lang w:val="en-US"/>
        </w:rPr>
        <w:t>391391 2025 RIB Kennisnemen van arrest gerechtshof 's-Hertogenbosch inzake Etriplus B.V.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391391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391391 2025 RIB Kennisnemen van arrest gerechtshof 's-Hertogenbosch inzake Etriplus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391391 2025 RIB Bijlage 1. Kennisnemen van arrest gerechtshof 's-Hertogenbosch inzake Etriplus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4"/>
      <w:r w:rsidRPr="00A448AC">
        <w:rPr>
          <w:rFonts w:ascii="Arial" w:hAnsi="Arial" w:cs="Arial"/>
          <w:b/>
          <w:bCs/>
          <w:color w:val="303F4C"/>
          <w:lang w:val="en-US"/>
        </w:rPr>
        <w:t>400559 2025 RIB Afronding amendement abri's Omnibuzz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400559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400559 2025 RIB Afronding amendement abri's Omnibuzz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2"/>
      <w:r w:rsidRPr="00A448AC">
        <w:rPr>
          <w:rFonts w:ascii="Arial" w:hAnsi="Arial" w:cs="Arial"/>
          <w:b/>
          <w:bCs/>
          <w:color w:val="303F4C"/>
          <w:lang w:val="en-US"/>
        </w:rPr>
        <w:t>424153 2025 RIB Uitvoeringsprogramma 2025 Koers Gemeenschapsaccommodaties Venlo 2023-2033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424153 2025 RIB Uitvoeringsprogramma 2025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424153 2025 RIB Bijlage 1. Uitvoeringsprogramma 2025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0"/>
      <w:r w:rsidRPr="00A448AC">
        <w:rPr>
          <w:rFonts w:ascii="Arial" w:hAnsi="Arial" w:cs="Arial"/>
          <w:b/>
          <w:bCs/>
          <w:color w:val="303F4C"/>
          <w:lang w:val="en-US"/>
        </w:rPr>
        <w:t>437875 2025 RIB Voortgang AZC in Klooster Bethanië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437875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437875 2025 RIB Voortgang AZC in Klooster Bethanië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7"/>
      <w:r w:rsidRPr="00A448AC">
        <w:rPr>
          <w:rFonts w:ascii="Arial" w:hAnsi="Arial" w:cs="Arial"/>
          <w:b/>
          <w:bCs/>
          <w:color w:val="303F4C"/>
          <w:lang w:val="en-US"/>
        </w:rPr>
        <w:t>320335 2025 RIB Vervroegde verwijdering Retourstations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320335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320335 2025 RIB Vervroegde verwijdering Retourstations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0"/>
      <w:r w:rsidRPr="00A448AC">
        <w:rPr>
          <w:rFonts w:ascii="Arial" w:hAnsi="Arial" w:cs="Arial"/>
          <w:b/>
          <w:bCs/>
          <w:color w:val="303F4C"/>
          <w:lang w:val="en-US"/>
        </w:rPr>
        <w:t>439212 2025 RIB Motie Meer taken? Dan ook meer knaken! En stand van zaken financiële verhoudingen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439212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6"/>
      <w:r w:rsidRPr="00A448AC">
        <w:rPr>
          <w:rFonts w:ascii="Arial" w:hAnsi="Arial" w:cs="Arial"/>
          <w:b/>
          <w:bCs/>
          <w:color w:val="303F4C"/>
          <w:lang w:val="en-US"/>
        </w:rPr>
        <w:t>428470 2025 RIB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428470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09:00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428470 2025 RIB Samenwerking Metropool Regio Eindhoven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4"/>
      <w:r w:rsidRPr="00A448AC">
        <w:rPr>
          <w:rFonts w:ascii="Arial" w:hAnsi="Arial" w:cs="Arial"/>
          <w:b/>
          <w:bCs/>
          <w:color w:val="303F4C"/>
          <w:lang w:val="en-US"/>
        </w:rPr>
        <w:t>308101 2025 RIB Verkoop gemeentelijk vastgoed Q4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308101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308101 2025 RIB Verkoop gemeentelijk vastgoed Q4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2"/>
      <w:r w:rsidRPr="00A448AC">
        <w:rPr>
          <w:rFonts w:ascii="Arial" w:hAnsi="Arial" w:cs="Arial"/>
          <w:b/>
          <w:bCs/>
          <w:color w:val="303F4C"/>
          <w:lang w:val="en-US"/>
        </w:rPr>
        <w:t>407154 2025 RIB Aanbieding adviesrapport en informeren over de hervorming van de arbeidsmarktinfrastructuur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407154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Aanbieding adviesrapport en informeren over de hervorming van de arbeidsmarktinfrastructuur Noord-Limburg_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1. Adviesrapport Hervorming arbeidsmarktdienstverlening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2. Kamerbrief - Hervorming arbeidsmarktinfrastructuur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3. Handreiking Meerjarenagenda en Arbeidsinformatie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4. Figuur Schematisch overzicht van het Regionaal Beraad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5"/>
      <w:r w:rsidRPr="00A448AC">
        <w:rPr>
          <w:rFonts w:ascii="Arial" w:hAnsi="Arial" w:cs="Arial"/>
          <w:b/>
          <w:bCs/>
          <w:color w:val="303F4C"/>
          <w:lang w:val="en-US"/>
        </w:rPr>
        <w:t>409249 2025 RIB Regionaal transformatieplan Noord- en Midden-Limburg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409249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409249 2025 RIB Regionaal transformatieplan Noord- en Midden-Limburg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409249 2025 RIB Bijlage 1. Transformatieplan NML-O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3"/>
      <w:r w:rsidRPr="00A448AC">
        <w:rPr>
          <w:rFonts w:ascii="Arial" w:hAnsi="Arial" w:cs="Arial"/>
          <w:b/>
          <w:bCs/>
          <w:color w:val="303F4C"/>
          <w:lang w:val="en-US"/>
        </w:rPr>
        <w:t>433971 2025 RIB Dal Vrij Limburg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433971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433971 2025 RIB Dal Vrij Limburg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5"/>
      <w:r w:rsidRPr="00A448AC">
        <w:rPr>
          <w:rFonts w:ascii="Arial" w:hAnsi="Arial" w:cs="Arial"/>
          <w:b/>
          <w:bCs/>
          <w:color w:val="303F4C"/>
          <w:lang w:val="en-US"/>
        </w:rPr>
        <w:t>433860 2025 RIB Samenstelling adviesraad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433860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433860 2025 RIB Samenstelling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01783-2025-Raadsinformatiebrief-Uitvoeringsprogramma-GRP-2025.pdf" TargetMode="External" /><Relationship Id="rId25" Type="http://schemas.openxmlformats.org/officeDocument/2006/relationships/hyperlink" Target="https://https://gemeenteraad.venlo.nl//Documenten/401783-2025-Bijlage-1-Uitvoeringsprogramma-GRP-2025.pdf" TargetMode="External" /><Relationship Id="rId26" Type="http://schemas.openxmlformats.org/officeDocument/2006/relationships/hyperlink" Target="https://https://gemeenteraad.venlo.nl//Documenten/401783-2025-Bijlage-2-Stand-van-zaken-uitvoeringsprogrammas-GRP-2022-2024.pdf" TargetMode="External" /><Relationship Id="rId27" Type="http://schemas.openxmlformats.org/officeDocument/2006/relationships/hyperlink" Target="https://https://gemeenteraad.venlo.nl//Documenten/401783-2025-Bijlage-3-Nadere-toelichting-kernboodschap-RIB-uitvoeringsprogramma-GRP-2025.pdf" TargetMode="External" /><Relationship Id="rId28" Type="http://schemas.openxmlformats.org/officeDocument/2006/relationships/hyperlink" Target="https://https://gemeenteraad.venlo.nl//Documenten/401792-2025-RIB-Vaststellen-ontwerp-TAM-omgevingsplan-Hoofdstuk-22D-Stalbergweg-131-135-Venlo.pdf" TargetMode="External" /><Relationship Id="rId29" Type="http://schemas.openxmlformats.org/officeDocument/2006/relationships/hyperlink" Target="https://https://gemeenteraad.venlo.nl//Documenten/401792-2025-Bijlage-1-Ontwerp-TAM-omgevingsplan-Hoofdstuk-22D-Stalbergweg-131-135-Venlo-motivering.pdf" TargetMode="External" /><Relationship Id="rId36" Type="http://schemas.openxmlformats.org/officeDocument/2006/relationships/hyperlink" Target="https://https://gemeenteraad.venlo.nl//Documenten/401792-2025-Bijlage-2-Ontwerp-TAM-omgevingsplan-Hoofdstuk-22D-Stalbergweg-131-135-Venlo-regels.pdf" TargetMode="External" /><Relationship Id="rId37" Type="http://schemas.openxmlformats.org/officeDocument/2006/relationships/hyperlink" Target="https://https://gemeenteraad.venlo.nl//Documenten/401792-2025-Bijlage-3-Ontwerp-TAM-omgevingsplan-Hoofdstuk-22D-Stalbergweg-131-135-Venlo-verbeelding.pdf" TargetMode="External" /><Relationship Id="rId38" Type="http://schemas.openxmlformats.org/officeDocument/2006/relationships/hyperlink" Target="https://https://gemeenteraad.venlo.nl//Documenten/401792-2025-Bijlage-4-Ontwerp-TAM-omgevingsplan-Hoofdstuk-22D-Stalbergweg-131-135-Venlo-bijlagen-bij-motivering.pdf" TargetMode="External" /><Relationship Id="rId39" Type="http://schemas.openxmlformats.org/officeDocument/2006/relationships/hyperlink" Target="https://https://gemeenteraad.venlo.nl//Documenten/401792-2025-Bijlage-5-Ontwerp-TAM-omgevingsplan-Hoofdstuk-22D-Stalbergweg-131-135-Venlo-bijlagen-bij-regels.pdf" TargetMode="External" /><Relationship Id="rId40" Type="http://schemas.openxmlformats.org/officeDocument/2006/relationships/hyperlink" Target="https://https://gemeenteraad.venlo.nl//Documenten/439122-2025-RIB-Impact-educatietrajecten-Noord-Limburg-2024.pdf" TargetMode="External" /><Relationship Id="rId41" Type="http://schemas.openxmlformats.org/officeDocument/2006/relationships/hyperlink" Target="https://https://gemeenteraad.venlo.nl//Documenten/439122-2025-Bijlage-1-Impact-educatietrajecten-Noord-Limburg-2024.pdf" TargetMode="External" /><Relationship Id="rId42" Type="http://schemas.openxmlformats.org/officeDocument/2006/relationships/hyperlink" Target="https://https://gemeenteraad.venlo.nl//Documenten/439122-2025-Bijlage-2-Rendement-trajecten-volwasseneneducatie-voor-Noord-Limburg-2024.pdf" TargetMode="External" /><Relationship Id="rId43" Type="http://schemas.openxmlformats.org/officeDocument/2006/relationships/hyperlink" Target="https://https://gemeenteraad.venlo.nl//Documenten/446401-2025-RIB-Ontwikkelingen-Vierwaarden.pdf" TargetMode="External" /><Relationship Id="rId44" Type="http://schemas.openxmlformats.org/officeDocument/2006/relationships/hyperlink" Target="https://https://gemeenteraad.venlo.nl//Documenten/372569-2025-Uitvoeringsagenda-Nieuw-Gebruik-2025-2031.pdf" TargetMode="External" /><Relationship Id="rId45" Type="http://schemas.openxmlformats.org/officeDocument/2006/relationships/hyperlink" Target="https://https://gemeenteraad.venlo.nl//Documenten/372569-2025-RIB-Biijlage-1-Uitvoeringsagenda-Nieuw-Gebruik-2025-2031.pdf" TargetMode="External" /><Relationship Id="rId46" Type="http://schemas.openxmlformats.org/officeDocument/2006/relationships/hyperlink" Target="https://https://gemeenteraad.venlo.nl//Documenten/372569-2025-RIB-Bijlage-2-Infographic-Uitvoeringsagenda-Nieuw-Gebruik.pdf" TargetMode="External" /><Relationship Id="rId47" Type="http://schemas.openxmlformats.org/officeDocument/2006/relationships/hyperlink" Target="https://https://gemeenteraad.venlo.nl//Documenten/438940-2025-RIB-Woo-verzoek-Daklozenopvang-Bakkersstraat.pdf" TargetMode="External" /><Relationship Id="rId54" Type="http://schemas.openxmlformats.org/officeDocument/2006/relationships/hyperlink" Target="https://https://gemeenteraad.venlo.nl//Documenten/438940-2025-RIB-Bijlage-1-Openbaar-te-maken-documentatie-m-b-t-de-alternatieve-locaties-tijdelijke-maatschappelijke-opvang-Venlo-Noord.pdf" TargetMode="External" /><Relationship Id="rId55" Type="http://schemas.openxmlformats.org/officeDocument/2006/relationships/hyperlink" Target="https://https://gemeenteraad.venlo.nl//Documenten/427744-2025-RIB-213a-onderzoek-Omgevingswet.pdf" TargetMode="External" /><Relationship Id="rId56" Type="http://schemas.openxmlformats.org/officeDocument/2006/relationships/hyperlink" Target="https://https://gemeenteraad.venlo.nl//Documenten/427744-2025-RIB-Bijlage-1-Rapport-213a-Omgevingswet.pdf" TargetMode="External" /><Relationship Id="rId57" Type="http://schemas.openxmlformats.org/officeDocument/2006/relationships/hyperlink" Target="https://https://gemeenteraad.venlo.nl//Documenten/427744-2025-RIB-Bijlage-2-Plan-van-verbetering-Omgevingswet.pdf" TargetMode="External" /><Relationship Id="rId58" Type="http://schemas.openxmlformats.org/officeDocument/2006/relationships/hyperlink" Target="https://https://gemeenteraad.venlo.nl//Documenten/430923-2025-RIB-afval-voorjaar-2025.pdf" TargetMode="External" /><Relationship Id="rId59" Type="http://schemas.openxmlformats.org/officeDocument/2006/relationships/hyperlink" Target="https://https://gemeenteraad.venlo.nl//Documenten/347116-2025-RIB-Toezegging-informatie-ophogen-onderhoudsniveau-wegen.pdf" TargetMode="External" /><Relationship Id="rId60" Type="http://schemas.openxmlformats.org/officeDocument/2006/relationships/hyperlink" Target="https://https://gemeenteraad.venlo.nl//Documenten/382536-2025-RIB-Uitkomsten-onderzoek-grootstedelijk-filmtheater.pdf" TargetMode="External" /><Relationship Id="rId61" Type="http://schemas.openxmlformats.org/officeDocument/2006/relationships/hyperlink" Target="https://https://gemeenteraad.venlo.nl//Documenten/382536-RIB-Bijlage-1-Rapport-Onderzoek-grootstedelijk-filmtheater-Venlo-De-Nieuwe-Scene.pdf" TargetMode="External" /><Relationship Id="rId62" Type="http://schemas.openxmlformats.org/officeDocument/2006/relationships/hyperlink" Target="https://https://gemeenteraad.venlo.nl//Documenten/391391-2025-RIB-Kennisnemen-van-arrest-gerechtshof-s-Hertogenbosch-inzake-Etriplus-B-V.pdf" TargetMode="External" /><Relationship Id="rId63" Type="http://schemas.openxmlformats.org/officeDocument/2006/relationships/hyperlink" Target="https://https://gemeenteraad.venlo.nl//Documenten/391391-2025-RIB-Bijlage-1-Kennisnemen-van-arrest-gerechtshof-s-Hertogenbosch-inzake-Etriplus-B-V.pdf" TargetMode="External" /><Relationship Id="rId64" Type="http://schemas.openxmlformats.org/officeDocument/2006/relationships/hyperlink" Target="https://https://gemeenteraad.venlo.nl//Documenten/400559-2025-RIB-Afronding-amendement-abri-s-Omnibuzz.pdf" TargetMode="External" /><Relationship Id="rId65" Type="http://schemas.openxmlformats.org/officeDocument/2006/relationships/hyperlink" Target="https://https://gemeenteraad.venlo.nl//Documenten/424153-2025-RIB-Uitvoeringsprogramma-2025-Koers-Gemeenschapsaccommodaties-Venlo-2023-2033.pdf" TargetMode="External" /><Relationship Id="rId66" Type="http://schemas.openxmlformats.org/officeDocument/2006/relationships/hyperlink" Target="https://https://gemeenteraad.venlo.nl//Documenten/424153-2025-RIB-Bijlage-1-Uitvoeringsprogramma-2025-Koers-Gemeenschapsaccommodaties-Venlo-2023-2033.pdf" TargetMode="External" /><Relationship Id="rId67" Type="http://schemas.openxmlformats.org/officeDocument/2006/relationships/hyperlink" Target="https://https://gemeenteraad.venlo.nl//Documenten/437875-2025-RIB-Voortgang-AZC-in-Klooster-Bethanie.pdf" TargetMode="External" /><Relationship Id="rId68" Type="http://schemas.openxmlformats.org/officeDocument/2006/relationships/hyperlink" Target="https://https://gemeenteraad.venlo.nl//Documenten/320335-2025-RIB-Vervroegde-verwijdering-Retourstations.pdf" TargetMode="External" /><Relationship Id="rId69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70" Type="http://schemas.openxmlformats.org/officeDocument/2006/relationships/hyperlink" Target="https://https://gemeenteraad.venlo.nl//Documenten/428470-2025-RIB-Samenwerking-Metropool-Regio-Eindhoven.pdf" TargetMode="External" /><Relationship Id="rId71" Type="http://schemas.openxmlformats.org/officeDocument/2006/relationships/hyperlink" Target="https://https://gemeenteraad.venlo.nl//Documenten/308101-2025-RIB-Verkoop-gemeentelijk-vastgoed-Q4.pdf" TargetMode="External" /><Relationship Id="rId78" Type="http://schemas.openxmlformats.org/officeDocument/2006/relationships/hyperlink" Target="https://https://gemeenteraad.venlo.nl//Documenten/407154-2025-RIB-Aanbieding-adviesrapport-en-informeren-over-de-hervorming-van-de-arbeidsmarktinfrastructuur-Noord-Limburg.pdf" TargetMode="External" /><Relationship Id="rId79" Type="http://schemas.openxmlformats.org/officeDocument/2006/relationships/hyperlink" Target="https://https://gemeenteraad.venlo.nl//Documenten/407154-2025-RIB-Bijlage-1-Adviesrapport-Hervorming-arbeidsmarktdienstverlening-Noord-Limburg.pdf" TargetMode="External" /><Relationship Id="rId80" Type="http://schemas.openxmlformats.org/officeDocument/2006/relationships/hyperlink" Target="https://https://gemeenteraad.venlo.nl//Documenten/407154-2025-RIB-Bijlage-2-Kamerbrief-Hervorming-arbeidsmarktinfrastructuur.pdf" TargetMode="External" /><Relationship Id="rId81" Type="http://schemas.openxmlformats.org/officeDocument/2006/relationships/hyperlink" Target="https://https://gemeenteraad.venlo.nl//Documenten/407154-2025-RIB-Bijlage-3-Handreiking-Meerjarenagenda-en-Arbeidsinformatie.pdf" TargetMode="External" /><Relationship Id="rId82" Type="http://schemas.openxmlformats.org/officeDocument/2006/relationships/hyperlink" Target="https://https://gemeenteraad.venlo.nl//Documenten/407154-2025-RIB-Bijlage-4-Figuur-Schematisch-overzicht-van-het-Regionaal-Beraad.pdf" TargetMode="External" /><Relationship Id="rId83" Type="http://schemas.openxmlformats.org/officeDocument/2006/relationships/hyperlink" Target="https://https://gemeenteraad.venlo.nl//Documenten/409249-2025-RIB-Regionaal-transformatieplan-Noord-en-Midden-Limburg-Oost.pdf" TargetMode="External" /><Relationship Id="rId84" Type="http://schemas.openxmlformats.org/officeDocument/2006/relationships/hyperlink" Target="https://https://gemeenteraad.venlo.nl//Documenten/409249-2025-RIB-Bijlage-1-Transformatieplan-NML-O.pdf" TargetMode="External" /><Relationship Id="rId85" Type="http://schemas.openxmlformats.org/officeDocument/2006/relationships/hyperlink" Target="https://https://gemeenteraad.venlo.nl//Documenten/433971-2025-RIB-Dal-Vrij-Limburg-voor-minima.pdf" TargetMode="External" /><Relationship Id="rId86" Type="http://schemas.openxmlformats.org/officeDocument/2006/relationships/hyperlink" Target="https://https://gemeenteraad.venlo.nl//Documenten/433860-2025-RIB-Samenstelling-advie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